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A466BC" w:rsidRPr="00A466BC" w:rsidRDefault="00A466BC" w:rsidP="00A466BC">
      <w:pPr>
        <w:shd w:val="clear" w:color="auto" w:fill="FFFFFF"/>
        <w:spacing w:line="240" w:lineRule="auto"/>
        <w:jc w:val="center"/>
        <w:outlineLvl w:val="2"/>
        <w:rPr>
          <w:rFonts w:ascii="Times New Roman" w:hAnsi="Times New Roman" w:cs="Times New Roman"/>
          <w:b/>
          <w:bCs/>
          <w:sz w:val="18"/>
          <w:szCs w:val="18"/>
        </w:rPr>
      </w:pPr>
      <w:r w:rsidRPr="00A466BC">
        <w:rPr>
          <w:rFonts w:ascii="Times New Roman" w:hAnsi="Times New Roman" w:cs="Times New Roman"/>
          <w:b/>
          <w:bCs/>
          <w:sz w:val="18"/>
          <w:szCs w:val="18"/>
        </w:rPr>
        <w:t>Szkolenie i warsztaty praktyczne</w:t>
      </w:r>
    </w:p>
    <w:p w:rsidR="00A466BC" w:rsidRPr="00A466BC" w:rsidRDefault="00A466BC" w:rsidP="00A466BC">
      <w:pPr>
        <w:shd w:val="clear" w:color="auto" w:fill="FFFFFF"/>
        <w:spacing w:line="240" w:lineRule="auto"/>
        <w:jc w:val="center"/>
        <w:outlineLvl w:val="2"/>
        <w:rPr>
          <w:rFonts w:ascii="Times New Roman" w:hAnsi="Times New Roman" w:cs="Times New Roman"/>
          <w:b/>
          <w:bCs/>
          <w:sz w:val="18"/>
          <w:szCs w:val="18"/>
        </w:rPr>
      </w:pPr>
      <w:r w:rsidRPr="00A466BC">
        <w:rPr>
          <w:rFonts w:ascii="Times New Roman" w:hAnsi="Times New Roman" w:cs="Times New Roman"/>
          <w:b/>
          <w:bCs/>
          <w:sz w:val="18"/>
          <w:szCs w:val="18"/>
        </w:rPr>
        <w:t>Nowa forma zgłaszania mieszanin stwarzających zagrożenie</w:t>
      </w:r>
    </w:p>
    <w:p w:rsidR="00861DBB" w:rsidRDefault="00A466BC" w:rsidP="00A466BC">
      <w:pPr>
        <w:shd w:val="clear" w:color="auto" w:fill="FFFFFF"/>
        <w:spacing w:line="240" w:lineRule="auto"/>
        <w:jc w:val="center"/>
        <w:outlineLvl w:val="2"/>
        <w:rPr>
          <w:rFonts w:ascii="Times New Roman" w:hAnsi="Times New Roman" w:cs="Times New Roman"/>
          <w:b/>
          <w:bCs/>
          <w:sz w:val="18"/>
          <w:szCs w:val="18"/>
        </w:rPr>
      </w:pPr>
      <w:r w:rsidRPr="00A466BC">
        <w:rPr>
          <w:rFonts w:ascii="Times New Roman" w:hAnsi="Times New Roman" w:cs="Times New Roman"/>
          <w:b/>
          <w:bCs/>
          <w:sz w:val="18"/>
          <w:szCs w:val="18"/>
        </w:rPr>
        <w:t>i praktyczne podejście do sporządzania Kart Charakterystyki</w:t>
      </w:r>
    </w:p>
    <w:p w:rsidR="00A466BC" w:rsidRPr="00A466BC" w:rsidRDefault="00A466BC" w:rsidP="00A466BC">
      <w:pPr>
        <w:shd w:val="clear" w:color="auto" w:fill="FFFFFF"/>
        <w:spacing w:line="240" w:lineRule="auto"/>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60"/>
        <w:gridCol w:w="2950"/>
        <w:gridCol w:w="797"/>
      </w:tblGrid>
      <w:tr w:rsidR="00A466BC" w:rsidRPr="00710CF8" w:rsidTr="004E2E42">
        <w:trPr>
          <w:trHeight w:val="420"/>
        </w:trPr>
        <w:tc>
          <w:tcPr>
            <w:tcW w:w="1271" w:type="dxa"/>
          </w:tcPr>
          <w:p w:rsidR="00D90FAA" w:rsidRPr="00710CF8" w:rsidRDefault="00437B0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3800F4"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11-12 grudnia </w:t>
            </w:r>
            <w:bookmarkStart w:id="0" w:name="_GoBack"/>
            <w:bookmarkEnd w:id="0"/>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A466BC" w:rsidRPr="00710CF8" w:rsidRDefault="00A466BC" w:rsidP="001F52B0">
      <w:pPr>
        <w:jc w:val="both"/>
        <w:rPr>
          <w:rFonts w:ascii="Times New Roman" w:hAnsi="Times New Roman" w:cs="Times New Roman"/>
          <w:b/>
        </w:rPr>
      </w:pPr>
      <w:r>
        <w:rPr>
          <w:rFonts w:ascii="Times New Roman" w:hAnsi="Times New Roman" w:cs="Times New Roman"/>
          <w:b/>
        </w:rPr>
        <w:t>14</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r>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D7" w:rsidRDefault="00447ED7" w:rsidP="005B4289">
      <w:pPr>
        <w:spacing w:line="240" w:lineRule="auto"/>
      </w:pPr>
      <w:r>
        <w:separator/>
      </w:r>
    </w:p>
  </w:endnote>
  <w:endnote w:type="continuationSeparator" w:id="0">
    <w:p w:rsidR="00447ED7" w:rsidRDefault="00447ED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D7" w:rsidRDefault="00447ED7" w:rsidP="005B4289">
      <w:pPr>
        <w:spacing w:line="240" w:lineRule="auto"/>
      </w:pPr>
      <w:r>
        <w:separator/>
      </w:r>
    </w:p>
  </w:footnote>
  <w:footnote w:type="continuationSeparator" w:id="0">
    <w:p w:rsidR="00447ED7" w:rsidRDefault="00447ED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1F52B0"/>
    <w:rsid w:val="00212E3C"/>
    <w:rsid w:val="00236185"/>
    <w:rsid w:val="00236E56"/>
    <w:rsid w:val="00253A02"/>
    <w:rsid w:val="002902AA"/>
    <w:rsid w:val="002A2DC7"/>
    <w:rsid w:val="002B6F17"/>
    <w:rsid w:val="002C33AA"/>
    <w:rsid w:val="002D2F76"/>
    <w:rsid w:val="003043F6"/>
    <w:rsid w:val="00340E9E"/>
    <w:rsid w:val="0036001B"/>
    <w:rsid w:val="003800F4"/>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37B0B"/>
    <w:rsid w:val="00447ED7"/>
    <w:rsid w:val="004547C2"/>
    <w:rsid w:val="004715B6"/>
    <w:rsid w:val="004776BC"/>
    <w:rsid w:val="004B146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AA4"/>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466BC"/>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04B8"/>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5E72"/>
    <w:rsid w:val="00E37281"/>
    <w:rsid w:val="00E44A5B"/>
    <w:rsid w:val="00E66328"/>
    <w:rsid w:val="00E905AF"/>
    <w:rsid w:val="00E90A22"/>
    <w:rsid w:val="00EB0423"/>
    <w:rsid w:val="00EC7522"/>
    <w:rsid w:val="00ED4CF1"/>
    <w:rsid w:val="00F02891"/>
    <w:rsid w:val="00F034FB"/>
    <w:rsid w:val="00F10B90"/>
    <w:rsid w:val="00F11E01"/>
    <w:rsid w:val="00F13327"/>
    <w:rsid w:val="00F407FC"/>
    <w:rsid w:val="00F412AB"/>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2019-12-01T23:58:00Z</dcterms:created>
  <dcterms:modified xsi:type="dcterms:W3CDTF">2019-12-01T23:58:00Z</dcterms:modified>
</cp:coreProperties>
</file>